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5D7" w:rsidRPr="009C15BD" w:rsidRDefault="001515D7" w:rsidP="001515D7">
      <w:pPr>
        <w:spacing w:after="0" w:line="24" w:lineRule="atLeas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5BD">
        <w:rPr>
          <w:rFonts w:ascii="Times New Roman" w:hAnsi="Times New Roman" w:cs="Times New Roman"/>
          <w:b/>
          <w:sz w:val="28"/>
          <w:szCs w:val="28"/>
        </w:rPr>
        <w:t>Автономная некоммерческая организация «</w:t>
      </w:r>
      <w:r w:rsidRPr="0093697B">
        <w:rPr>
          <w:rFonts w:ascii="Times New Roman" w:hAnsi="Times New Roman" w:cs="Times New Roman"/>
          <w:b/>
          <w:sz w:val="28"/>
          <w:szCs w:val="28"/>
        </w:rPr>
        <w:t xml:space="preserve">Центр </w:t>
      </w:r>
      <w:r w:rsidR="00E4371B">
        <w:rPr>
          <w:rFonts w:ascii="Times New Roman" w:hAnsi="Times New Roman" w:cs="Times New Roman"/>
          <w:b/>
          <w:sz w:val="28"/>
          <w:szCs w:val="28"/>
        </w:rPr>
        <w:t xml:space="preserve">координации поддержки </w:t>
      </w:r>
      <w:proofErr w:type="spellStart"/>
      <w:r w:rsidR="00E4371B">
        <w:rPr>
          <w:rFonts w:ascii="Times New Roman" w:hAnsi="Times New Roman" w:cs="Times New Roman"/>
          <w:b/>
          <w:sz w:val="28"/>
          <w:szCs w:val="28"/>
        </w:rPr>
        <w:t>экспортно</w:t>
      </w:r>
      <w:proofErr w:type="spellEnd"/>
      <w:r w:rsidR="00E437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697B">
        <w:rPr>
          <w:rFonts w:ascii="Times New Roman" w:hAnsi="Times New Roman" w:cs="Times New Roman"/>
          <w:b/>
          <w:sz w:val="28"/>
          <w:szCs w:val="28"/>
        </w:rPr>
        <w:t>ориентированных субъектов малого и среднего предпринимательства Республики Ингушетия</w:t>
      </w:r>
      <w:r w:rsidRPr="009C15BD">
        <w:rPr>
          <w:rFonts w:ascii="Times New Roman" w:hAnsi="Times New Roman" w:cs="Times New Roman"/>
          <w:b/>
          <w:sz w:val="28"/>
          <w:szCs w:val="28"/>
        </w:rPr>
        <w:t>»</w:t>
      </w:r>
    </w:p>
    <w:p w:rsidR="001515D7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15D7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Создана </w:t>
      </w:r>
      <w:r w:rsidRPr="00C13225">
        <w:rPr>
          <w:rFonts w:ascii="Times New Roman" w:hAnsi="Times New Roman" w:cs="Times New Roman"/>
          <w:sz w:val="28"/>
          <w:szCs w:val="28"/>
        </w:rPr>
        <w:t>распоряжением Правительства Республики Ингушетия от 22 марта 2019 г. № 168-р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132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</w:t>
      </w:r>
      <w:r w:rsidRPr="00C13225">
        <w:rPr>
          <w:rFonts w:ascii="Times New Roman" w:hAnsi="Times New Roman" w:cs="Times New Roman"/>
          <w:sz w:val="28"/>
          <w:szCs w:val="28"/>
        </w:rPr>
        <w:t xml:space="preserve">х реализации </w:t>
      </w:r>
      <w:r>
        <w:rPr>
          <w:rFonts w:ascii="Times New Roman" w:hAnsi="Times New Roman" w:cs="Times New Roman"/>
          <w:sz w:val="28"/>
          <w:szCs w:val="28"/>
        </w:rPr>
        <w:t>нац</w:t>
      </w:r>
      <w:r w:rsidRPr="00C13225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9C15BD">
        <w:rPr>
          <w:rFonts w:ascii="Times New Roman" w:hAnsi="Times New Roman" w:cs="Times New Roman"/>
          <w:sz w:val="28"/>
          <w:szCs w:val="28"/>
        </w:rPr>
        <w:t>«Малое и среднее предпринимательство и поддержка индивидуальной предпринимательской инициативы»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15D7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15D7" w:rsidRDefault="00C749B1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515D7">
        <w:rPr>
          <w:rFonts w:ascii="Times New Roman" w:hAnsi="Times New Roman" w:cs="Times New Roman"/>
          <w:sz w:val="28"/>
          <w:szCs w:val="28"/>
        </w:rPr>
        <w:t>енеральн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1515D7">
        <w:rPr>
          <w:rFonts w:ascii="Times New Roman" w:hAnsi="Times New Roman" w:cs="Times New Roman"/>
          <w:sz w:val="28"/>
          <w:szCs w:val="28"/>
        </w:rPr>
        <w:t xml:space="preserve"> директор – </w:t>
      </w:r>
      <w:proofErr w:type="spellStart"/>
      <w:r w:rsidR="007A193A">
        <w:rPr>
          <w:rFonts w:ascii="Times New Roman" w:hAnsi="Times New Roman" w:cs="Times New Roman"/>
          <w:sz w:val="28"/>
          <w:szCs w:val="28"/>
        </w:rPr>
        <w:t>Газдиева</w:t>
      </w:r>
      <w:proofErr w:type="spellEnd"/>
      <w:r w:rsidR="007A193A">
        <w:rPr>
          <w:rFonts w:ascii="Times New Roman" w:hAnsi="Times New Roman" w:cs="Times New Roman"/>
          <w:sz w:val="28"/>
          <w:szCs w:val="28"/>
        </w:rPr>
        <w:t xml:space="preserve"> Фаина Муратовна</w:t>
      </w:r>
      <w:r w:rsidR="001515D7">
        <w:rPr>
          <w:rFonts w:ascii="Times New Roman" w:hAnsi="Times New Roman" w:cs="Times New Roman"/>
          <w:sz w:val="28"/>
          <w:szCs w:val="28"/>
        </w:rPr>
        <w:t>.</w:t>
      </w:r>
    </w:p>
    <w:p w:rsidR="001515D7" w:rsidRPr="0093697B" w:rsidRDefault="001515D7" w:rsidP="001515D7">
      <w:pPr>
        <w:spacing w:after="0" w:line="24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15D7" w:rsidRPr="0093697B" w:rsidRDefault="001515D7" w:rsidP="001515D7">
      <w:pPr>
        <w:pStyle w:val="20"/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r w:rsidRPr="0093697B">
        <w:rPr>
          <w:rFonts w:ascii="Times New Roman" w:hAnsi="Times New Roman" w:cs="Times New Roman"/>
          <w:color w:val="000000"/>
          <w:lang w:bidi="ru-RU"/>
        </w:rPr>
        <w:t>Центр предоставляет субъектам малого и среднего предпринимательства, следующие услуги:</w:t>
      </w:r>
    </w:p>
    <w:p w:rsidR="001515D7" w:rsidRPr="0093697B" w:rsidRDefault="001515D7" w:rsidP="001515D7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93697B">
        <w:rPr>
          <w:rFonts w:ascii="Times New Roman" w:hAnsi="Times New Roman" w:cs="Times New Roman"/>
          <w:color w:val="000000"/>
          <w:lang w:bidi="ru-RU"/>
        </w:rPr>
        <w:t>информирование</w:t>
      </w:r>
      <w:proofErr w:type="gramEnd"/>
      <w:r w:rsidRPr="0093697B">
        <w:rPr>
          <w:rFonts w:ascii="Times New Roman" w:hAnsi="Times New Roman" w:cs="Times New Roman"/>
          <w:color w:val="000000"/>
          <w:lang w:bidi="ru-RU"/>
        </w:rPr>
        <w:t xml:space="preserve"> и консультирование по вопросам экспортной деятельности, в том числе посредством привлечения сторонних экспертов;</w:t>
      </w:r>
    </w:p>
    <w:p w:rsidR="001515D7" w:rsidRPr="0093697B" w:rsidRDefault="001515D7" w:rsidP="001515D7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93697B">
        <w:rPr>
          <w:rFonts w:ascii="Times New Roman" w:hAnsi="Times New Roman" w:cs="Times New Roman"/>
          <w:color w:val="000000"/>
          <w:lang w:bidi="ru-RU"/>
        </w:rPr>
        <w:t>содействие</w:t>
      </w:r>
      <w:proofErr w:type="gramEnd"/>
      <w:r w:rsidRPr="0093697B">
        <w:rPr>
          <w:rFonts w:ascii="Times New Roman" w:hAnsi="Times New Roman" w:cs="Times New Roman"/>
          <w:color w:val="000000"/>
          <w:lang w:bidi="ru-RU"/>
        </w:rPr>
        <w:t xml:space="preserve"> в формировании и продвижении экспортного и соответствующего инвестиционного предложения, в том числе в подготовке и переводе на иностранные языки презентационных и других материалов и в адаптации и переводе упаковки товара;</w:t>
      </w:r>
    </w:p>
    <w:p w:rsidR="001515D7" w:rsidRPr="0093697B" w:rsidRDefault="001515D7" w:rsidP="001515D7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93697B">
        <w:rPr>
          <w:rFonts w:ascii="Times New Roman" w:hAnsi="Times New Roman" w:cs="Times New Roman"/>
        </w:rPr>
        <w:t>организация</w:t>
      </w:r>
      <w:proofErr w:type="gramEnd"/>
      <w:r w:rsidRPr="0093697B">
        <w:rPr>
          <w:rFonts w:ascii="Times New Roman" w:hAnsi="Times New Roman" w:cs="Times New Roman"/>
        </w:rPr>
        <w:t xml:space="preserve"> и проведение межрегиональных, международных и реверсных бизнес-миссий</w:t>
      </w:r>
      <w:r w:rsidRPr="0093697B">
        <w:rPr>
          <w:rFonts w:ascii="Times New Roman" w:hAnsi="Times New Roman" w:cs="Times New Roman"/>
          <w:color w:val="000000"/>
          <w:lang w:bidi="ru-RU"/>
        </w:rPr>
        <w:t>;</w:t>
      </w:r>
    </w:p>
    <w:p w:rsidR="001515D7" w:rsidRPr="0093697B" w:rsidRDefault="001515D7" w:rsidP="001515D7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93697B">
        <w:rPr>
          <w:rFonts w:ascii="Times New Roman" w:hAnsi="Times New Roman" w:cs="Times New Roman"/>
          <w:color w:val="000000"/>
          <w:lang w:bidi="ru-RU"/>
        </w:rPr>
        <w:t>организация</w:t>
      </w:r>
      <w:proofErr w:type="gramEnd"/>
      <w:r w:rsidRPr="0093697B">
        <w:rPr>
          <w:rFonts w:ascii="Times New Roman" w:hAnsi="Times New Roman" w:cs="Times New Roman"/>
          <w:color w:val="000000"/>
          <w:lang w:bidi="ru-RU"/>
        </w:rPr>
        <w:t xml:space="preserve"> встреч и переговоров с иностранными субъектами предпринимательской деятельности на территории Республики Ингушетия, в том числе предоставление помещения для переговоров, техническое и лингвистическое сопровождение переговоров, оплата расходов по проживанию и проезду иностранных партнеров к месту проведения переговоров;</w:t>
      </w:r>
    </w:p>
    <w:p w:rsidR="001515D7" w:rsidRPr="0093697B" w:rsidRDefault="001515D7" w:rsidP="001515D7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93697B">
        <w:rPr>
          <w:rFonts w:ascii="Times New Roman" w:hAnsi="Times New Roman" w:cs="Times New Roman"/>
          <w:color w:val="000000"/>
          <w:lang w:bidi="ru-RU"/>
        </w:rPr>
        <w:t>создание</w:t>
      </w:r>
      <w:proofErr w:type="gramEnd"/>
      <w:r w:rsidRPr="0093697B">
        <w:rPr>
          <w:rFonts w:ascii="Times New Roman" w:hAnsi="Times New Roman" w:cs="Times New Roman"/>
          <w:color w:val="000000"/>
          <w:lang w:bidi="ru-RU"/>
        </w:rPr>
        <w:t xml:space="preserve"> и (или) модернизация сайта субъекта предпринимательства в сети «Интернет», содержащего контактную информацию о таком субъекте, а также информацию о производимых им товарах (выполняемых работах, оказываемых услугах), в том числе на иностранном языке;</w:t>
      </w:r>
    </w:p>
    <w:p w:rsidR="001515D7" w:rsidRPr="0093697B" w:rsidRDefault="001515D7" w:rsidP="001515D7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93697B">
        <w:rPr>
          <w:rFonts w:ascii="Times New Roman" w:hAnsi="Times New Roman" w:cs="Times New Roman"/>
          <w:color w:val="000000"/>
          <w:lang w:bidi="ru-RU"/>
        </w:rPr>
        <w:t>содействие</w:t>
      </w:r>
      <w:proofErr w:type="gramEnd"/>
      <w:r w:rsidRPr="0093697B">
        <w:rPr>
          <w:rFonts w:ascii="Times New Roman" w:hAnsi="Times New Roman" w:cs="Times New Roman"/>
          <w:color w:val="000000"/>
          <w:lang w:bidi="ru-RU"/>
        </w:rPr>
        <w:t xml:space="preserve"> в организации участия в международных </w:t>
      </w:r>
      <w:proofErr w:type="spellStart"/>
      <w:r w:rsidRPr="0093697B">
        <w:rPr>
          <w:rFonts w:ascii="Times New Roman" w:hAnsi="Times New Roman" w:cs="Times New Roman"/>
          <w:color w:val="000000"/>
          <w:lang w:bidi="ru-RU"/>
        </w:rPr>
        <w:t>выставочно</w:t>
      </w:r>
      <w:proofErr w:type="spellEnd"/>
      <w:r w:rsidRPr="0093697B">
        <w:rPr>
          <w:rFonts w:ascii="Times New Roman" w:hAnsi="Times New Roman" w:cs="Times New Roman"/>
          <w:color w:val="000000"/>
          <w:lang w:bidi="ru-RU"/>
        </w:rPr>
        <w:t xml:space="preserve">-ярмарочных и </w:t>
      </w:r>
      <w:proofErr w:type="spellStart"/>
      <w:r w:rsidRPr="0093697B">
        <w:rPr>
          <w:rFonts w:ascii="Times New Roman" w:hAnsi="Times New Roman" w:cs="Times New Roman"/>
          <w:color w:val="000000"/>
          <w:lang w:bidi="ru-RU"/>
        </w:rPr>
        <w:t>конгрессных</w:t>
      </w:r>
      <w:proofErr w:type="spellEnd"/>
      <w:r w:rsidRPr="0093697B">
        <w:rPr>
          <w:rFonts w:ascii="Times New Roman" w:hAnsi="Times New Roman" w:cs="Times New Roman"/>
          <w:color w:val="000000"/>
          <w:lang w:bidi="ru-RU"/>
        </w:rPr>
        <w:t xml:space="preserve"> мероприятиях на территории Российской Федерации и за рубежом;</w:t>
      </w:r>
    </w:p>
    <w:p w:rsidR="001515D7" w:rsidRPr="0093697B" w:rsidRDefault="001515D7" w:rsidP="001515D7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93697B">
        <w:rPr>
          <w:rFonts w:ascii="Times New Roman" w:hAnsi="Times New Roman" w:cs="Times New Roman"/>
          <w:color w:val="000000"/>
          <w:lang w:bidi="ru-RU"/>
        </w:rPr>
        <w:t>организация</w:t>
      </w:r>
      <w:proofErr w:type="gramEnd"/>
      <w:r w:rsidRPr="0093697B">
        <w:rPr>
          <w:rFonts w:ascii="Times New Roman" w:hAnsi="Times New Roman" w:cs="Times New Roman"/>
          <w:color w:val="000000"/>
          <w:lang w:bidi="ru-RU"/>
        </w:rPr>
        <w:t xml:space="preserve"> конференций, форумов и иных публичных мероприятий по тематике экспортной деятельности;</w:t>
      </w:r>
    </w:p>
    <w:p w:rsidR="001515D7" w:rsidRPr="0093697B" w:rsidRDefault="001515D7" w:rsidP="001515D7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93697B">
        <w:rPr>
          <w:rFonts w:ascii="Times New Roman" w:hAnsi="Times New Roman" w:cs="Times New Roman"/>
          <w:color w:val="000000"/>
          <w:lang w:bidi="ru-RU"/>
        </w:rPr>
        <w:t>содействие</w:t>
      </w:r>
      <w:proofErr w:type="gramEnd"/>
      <w:r w:rsidRPr="0093697B">
        <w:rPr>
          <w:rFonts w:ascii="Times New Roman" w:hAnsi="Times New Roman" w:cs="Times New Roman"/>
          <w:color w:val="000000"/>
          <w:lang w:bidi="ru-RU"/>
        </w:rPr>
        <w:t xml:space="preserve"> в приведении товаров (работ, услуг) в соответствие с требованиями, необходимыми для экспорта товаров (работ, услуг);</w:t>
      </w:r>
    </w:p>
    <w:p w:rsidR="001515D7" w:rsidRPr="0093697B" w:rsidRDefault="001515D7" w:rsidP="001515D7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93697B">
        <w:rPr>
          <w:rFonts w:ascii="Times New Roman" w:hAnsi="Times New Roman" w:cs="Times New Roman"/>
          <w:color w:val="000000"/>
          <w:lang w:bidi="ru-RU"/>
        </w:rPr>
        <w:t>содействие</w:t>
      </w:r>
      <w:proofErr w:type="gramEnd"/>
      <w:r w:rsidRPr="0093697B">
        <w:rPr>
          <w:rFonts w:ascii="Times New Roman" w:hAnsi="Times New Roman" w:cs="Times New Roman"/>
          <w:color w:val="000000"/>
          <w:lang w:bidi="ru-RU"/>
        </w:rPr>
        <w:t xml:space="preserve"> в проведении маркетинговых исследований;</w:t>
      </w:r>
    </w:p>
    <w:p w:rsidR="001515D7" w:rsidRPr="0093697B" w:rsidRDefault="001515D7" w:rsidP="001515D7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93697B">
        <w:rPr>
          <w:rFonts w:ascii="Times New Roman" w:hAnsi="Times New Roman" w:cs="Times New Roman"/>
          <w:color w:val="000000"/>
          <w:lang w:bidi="ru-RU"/>
        </w:rPr>
        <w:t>подготовка</w:t>
      </w:r>
      <w:proofErr w:type="gramEnd"/>
      <w:r w:rsidRPr="0093697B">
        <w:rPr>
          <w:rFonts w:ascii="Times New Roman" w:hAnsi="Times New Roman" w:cs="Times New Roman"/>
          <w:color w:val="000000"/>
          <w:lang w:bidi="ru-RU"/>
        </w:rPr>
        <w:t xml:space="preserve"> и экспертиза экспортного контракта по запросу субъекта предпринимательства;</w:t>
      </w:r>
    </w:p>
    <w:p w:rsidR="00D91874" w:rsidRDefault="001515D7" w:rsidP="00C16C7A">
      <w:pPr>
        <w:pStyle w:val="20"/>
        <w:numPr>
          <w:ilvl w:val="0"/>
          <w:numId w:val="3"/>
        </w:numPr>
        <w:shd w:val="clear" w:color="auto" w:fill="auto"/>
        <w:tabs>
          <w:tab w:val="left" w:pos="93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D579D2">
        <w:rPr>
          <w:rFonts w:ascii="Times New Roman" w:hAnsi="Times New Roman" w:cs="Times New Roman"/>
          <w:color w:val="000000"/>
          <w:lang w:bidi="ru-RU"/>
        </w:rPr>
        <w:t>содействие</w:t>
      </w:r>
      <w:proofErr w:type="gramEnd"/>
      <w:r w:rsidRPr="00D579D2">
        <w:rPr>
          <w:rFonts w:ascii="Times New Roman" w:hAnsi="Times New Roman" w:cs="Times New Roman"/>
          <w:color w:val="000000"/>
          <w:lang w:bidi="ru-RU"/>
        </w:rPr>
        <w:t xml:space="preserve"> в размещении субъекта малого и среднего предпринимательства на международных электронных торговых площадках и др.</w:t>
      </w:r>
    </w:p>
    <w:p w:rsidR="00E4371B" w:rsidRDefault="00E4371B" w:rsidP="00E4371B">
      <w:pPr>
        <w:pStyle w:val="20"/>
        <w:shd w:val="clear" w:color="auto" w:fill="auto"/>
        <w:tabs>
          <w:tab w:val="left" w:pos="93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bidi="ru-RU"/>
        </w:rPr>
      </w:pPr>
    </w:p>
    <w:p w:rsidR="00E4371B" w:rsidRPr="0032607E" w:rsidRDefault="00E4371B" w:rsidP="00E4371B">
      <w:pPr>
        <w:pStyle w:val="a4"/>
        <w:spacing w:after="0" w:line="24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07E">
        <w:rPr>
          <w:rFonts w:ascii="Times New Roman" w:hAnsi="Times New Roman" w:cs="Times New Roman"/>
          <w:sz w:val="28"/>
          <w:szCs w:val="28"/>
        </w:rPr>
        <w:lastRenderedPageBreak/>
        <w:t>Адрес: 386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2607E">
        <w:rPr>
          <w:rFonts w:ascii="Times New Roman" w:hAnsi="Times New Roman" w:cs="Times New Roman"/>
          <w:sz w:val="28"/>
          <w:szCs w:val="28"/>
        </w:rPr>
        <w:t>01, Р</w:t>
      </w:r>
      <w:r>
        <w:rPr>
          <w:rFonts w:ascii="Times New Roman" w:hAnsi="Times New Roman" w:cs="Times New Roman"/>
          <w:sz w:val="28"/>
          <w:szCs w:val="28"/>
        </w:rPr>
        <w:t xml:space="preserve">еспублика Ингушетия, </w:t>
      </w:r>
      <w:r>
        <w:rPr>
          <w:rFonts w:ascii="Times New Roman" w:hAnsi="Times New Roman"/>
          <w:sz w:val="28"/>
          <w:szCs w:val="28"/>
        </w:rPr>
        <w:t>г. </w:t>
      </w:r>
      <w:proofErr w:type="spellStart"/>
      <w:r w:rsidR="007A193A">
        <w:rPr>
          <w:rFonts w:ascii="Times New Roman" w:hAnsi="Times New Roman"/>
          <w:sz w:val="28"/>
          <w:szCs w:val="28"/>
        </w:rPr>
        <w:t>Магас</w:t>
      </w:r>
      <w:proofErr w:type="spellEnd"/>
      <w:r>
        <w:rPr>
          <w:rFonts w:ascii="Times New Roman" w:hAnsi="Times New Roman"/>
          <w:sz w:val="28"/>
          <w:szCs w:val="28"/>
        </w:rPr>
        <w:t xml:space="preserve">, пр. И. </w:t>
      </w:r>
      <w:proofErr w:type="spellStart"/>
      <w:r w:rsidR="007A193A">
        <w:rPr>
          <w:rFonts w:ascii="Times New Roman" w:hAnsi="Times New Roman"/>
          <w:sz w:val="28"/>
          <w:szCs w:val="28"/>
        </w:rPr>
        <w:t>Зязикова</w:t>
      </w:r>
      <w:proofErr w:type="spellEnd"/>
      <w:r>
        <w:rPr>
          <w:rFonts w:ascii="Times New Roman" w:hAnsi="Times New Roman"/>
          <w:sz w:val="28"/>
          <w:szCs w:val="28"/>
        </w:rPr>
        <w:t>, д. </w:t>
      </w:r>
      <w:r w:rsidR="007A193A">
        <w:rPr>
          <w:rFonts w:ascii="Times New Roman" w:hAnsi="Times New Roman"/>
          <w:sz w:val="28"/>
          <w:szCs w:val="28"/>
        </w:rPr>
        <w:t>6</w:t>
      </w:r>
    </w:p>
    <w:p w:rsidR="00E4371B" w:rsidRPr="0032607E" w:rsidRDefault="00E4371B" w:rsidP="00E4371B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E4371B" w:rsidRPr="0032607E" w:rsidRDefault="00E4371B" w:rsidP="009142D5">
      <w:pPr>
        <w:pStyle w:val="a4"/>
        <w:spacing w:after="0" w:line="24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07E">
        <w:rPr>
          <w:rFonts w:ascii="Times New Roman" w:hAnsi="Times New Roman" w:cs="Times New Roman"/>
          <w:sz w:val="28"/>
          <w:szCs w:val="28"/>
        </w:rPr>
        <w:t>График работы:</w:t>
      </w:r>
      <w:r w:rsidR="007A19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2607E">
        <w:rPr>
          <w:rFonts w:ascii="Times New Roman" w:hAnsi="Times New Roman" w:cs="Times New Roman"/>
          <w:sz w:val="28"/>
          <w:szCs w:val="28"/>
        </w:rPr>
        <w:t xml:space="preserve">онедельник </w:t>
      </w:r>
      <w:r w:rsidR="007A193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93A">
        <w:rPr>
          <w:rFonts w:ascii="Times New Roman" w:hAnsi="Times New Roman" w:cs="Times New Roman"/>
          <w:sz w:val="28"/>
          <w:szCs w:val="28"/>
        </w:rPr>
        <w:t>четверг с 9:00</w:t>
      </w:r>
      <w:r w:rsidRPr="0032607E">
        <w:rPr>
          <w:rFonts w:ascii="Times New Roman" w:hAnsi="Times New Roman" w:cs="Times New Roman"/>
          <w:sz w:val="28"/>
          <w:szCs w:val="28"/>
        </w:rPr>
        <w:t xml:space="preserve"> </w:t>
      </w:r>
      <w:r w:rsidR="007A193A">
        <w:rPr>
          <w:rFonts w:ascii="Times New Roman" w:hAnsi="Times New Roman" w:cs="Times New Roman"/>
          <w:sz w:val="28"/>
          <w:szCs w:val="28"/>
        </w:rPr>
        <w:t xml:space="preserve">до 18:00, пятница с 9:00 до </w:t>
      </w:r>
      <w:bookmarkStart w:id="0" w:name="_GoBack"/>
      <w:bookmarkEnd w:id="0"/>
      <w:r w:rsidR="007A193A">
        <w:rPr>
          <w:rFonts w:ascii="Times New Roman" w:hAnsi="Times New Roman" w:cs="Times New Roman"/>
          <w:sz w:val="28"/>
          <w:szCs w:val="28"/>
        </w:rPr>
        <w:t>17:00</w:t>
      </w:r>
      <w:proofErr w:type="gramStart"/>
      <w:r w:rsidR="007A193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7A193A">
        <w:rPr>
          <w:rFonts w:ascii="Times New Roman" w:hAnsi="Times New Roman" w:cs="Times New Roman"/>
          <w:sz w:val="28"/>
          <w:szCs w:val="28"/>
        </w:rPr>
        <w:t>Перерыв с 13:00 до 14:00</w:t>
      </w:r>
      <w:proofErr w:type="gramStart"/>
      <w:r w:rsidR="007A193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7A193A">
        <w:rPr>
          <w:rFonts w:ascii="Times New Roman" w:hAnsi="Times New Roman" w:cs="Times New Roman"/>
          <w:sz w:val="28"/>
          <w:szCs w:val="28"/>
        </w:rPr>
        <w:t>Выходные дни: су</w:t>
      </w:r>
      <w:r w:rsidRPr="0032607E">
        <w:rPr>
          <w:rFonts w:ascii="Times New Roman" w:hAnsi="Times New Roman" w:cs="Times New Roman"/>
          <w:sz w:val="28"/>
          <w:szCs w:val="28"/>
        </w:rPr>
        <w:t xml:space="preserve">ббота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2607E">
        <w:rPr>
          <w:rFonts w:ascii="Times New Roman" w:hAnsi="Times New Roman" w:cs="Times New Roman"/>
          <w:sz w:val="28"/>
          <w:szCs w:val="28"/>
        </w:rPr>
        <w:t xml:space="preserve"> воскресенье.</w:t>
      </w:r>
    </w:p>
    <w:p w:rsidR="00E4371B" w:rsidRPr="0032607E" w:rsidRDefault="00E4371B" w:rsidP="00E4371B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E4371B" w:rsidRPr="0032607E" w:rsidRDefault="00E4371B" w:rsidP="00E4371B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</w:t>
      </w:r>
      <w:r w:rsidRPr="0032607E">
        <w:rPr>
          <w:rFonts w:ascii="Times New Roman" w:hAnsi="Times New Roman" w:cs="Times New Roman"/>
          <w:sz w:val="28"/>
          <w:szCs w:val="28"/>
        </w:rPr>
        <w:t xml:space="preserve">почта: </w:t>
      </w:r>
      <w:r w:rsidRPr="00E4371B">
        <w:rPr>
          <w:rFonts w:ascii="Times New Roman" w:hAnsi="Times New Roman" w:cs="Times New Roman"/>
          <w:sz w:val="28"/>
          <w:szCs w:val="28"/>
        </w:rPr>
        <w:t>export06@mail.ru</w:t>
      </w:r>
    </w:p>
    <w:p w:rsidR="00E4371B" w:rsidRPr="0032607E" w:rsidRDefault="00E4371B" w:rsidP="00E4371B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E4371B" w:rsidRDefault="00E4371B" w:rsidP="00E4371B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32607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AA583C">
        <w:rPr>
          <w:rFonts w:ascii="Times New Roman" w:hAnsi="Times New Roman" w:cs="Times New Roman"/>
          <w:sz w:val="28"/>
          <w:szCs w:val="28"/>
        </w:rPr>
        <w:t>(9</w:t>
      </w:r>
      <w:r w:rsidR="009142D5">
        <w:rPr>
          <w:rFonts w:ascii="Times New Roman" w:hAnsi="Times New Roman" w:cs="Times New Roman"/>
          <w:sz w:val="28"/>
          <w:szCs w:val="28"/>
        </w:rPr>
        <w:t>64</w:t>
      </w:r>
      <w:r w:rsidRPr="00AA583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42D5">
        <w:rPr>
          <w:rFonts w:ascii="Times New Roman" w:hAnsi="Times New Roman" w:cs="Times New Roman"/>
          <w:sz w:val="28"/>
          <w:szCs w:val="28"/>
        </w:rPr>
        <w:t>027-54-27</w:t>
      </w:r>
    </w:p>
    <w:p w:rsidR="005E7EC2" w:rsidRDefault="005E7EC2" w:rsidP="00E4371B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E7EC2" w:rsidRDefault="005E7EC2" w:rsidP="00E4371B">
      <w:pPr>
        <w:pStyle w:val="a4"/>
        <w:spacing w:after="0" w:line="24" w:lineRule="atLeas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Официальный сайт: </w:t>
      </w:r>
      <w:hyperlink r:id="rId5" w:history="1">
        <w:r w:rsidR="007A193A" w:rsidRPr="00BF161C">
          <w:rPr>
            <w:rStyle w:val="a7"/>
            <w:rFonts w:ascii="Times New Roman" w:hAnsi="Times New Roman" w:cs="Times New Roman"/>
            <w:sz w:val="28"/>
            <w:szCs w:val="28"/>
          </w:rPr>
          <w:t>https://ingexport.ru/</w:t>
        </w:r>
      </w:hyperlink>
    </w:p>
    <w:sectPr w:rsidR="005E7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71D70"/>
    <w:multiLevelType w:val="hybridMultilevel"/>
    <w:tmpl w:val="6E761ADE"/>
    <w:lvl w:ilvl="0" w:tplc="1168197E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3BE13C7"/>
    <w:multiLevelType w:val="multilevel"/>
    <w:tmpl w:val="7CC8685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x-none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5807ABC"/>
    <w:multiLevelType w:val="hybridMultilevel"/>
    <w:tmpl w:val="91D06C3A"/>
    <w:lvl w:ilvl="0" w:tplc="DCE283B0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B6"/>
    <w:rsid w:val="000732CD"/>
    <w:rsid w:val="001515D7"/>
    <w:rsid w:val="00281AB6"/>
    <w:rsid w:val="004158C2"/>
    <w:rsid w:val="00522856"/>
    <w:rsid w:val="00585DF8"/>
    <w:rsid w:val="005C0836"/>
    <w:rsid w:val="005E7EC2"/>
    <w:rsid w:val="007A193A"/>
    <w:rsid w:val="009142D5"/>
    <w:rsid w:val="00C749B1"/>
    <w:rsid w:val="00C914EE"/>
    <w:rsid w:val="00CD102D"/>
    <w:rsid w:val="00D579D2"/>
    <w:rsid w:val="00D91874"/>
    <w:rsid w:val="00E4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0AAAF-D947-48D8-97D7-040EABF3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1AB6"/>
    <w:rPr>
      <w:b/>
      <w:bCs/>
    </w:rPr>
  </w:style>
  <w:style w:type="paragraph" w:styleId="a4">
    <w:name w:val="List Paragraph"/>
    <w:basedOn w:val="a"/>
    <w:uiPriority w:val="34"/>
    <w:qFormat/>
    <w:rsid w:val="00281A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1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1AB6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1515D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15D7"/>
    <w:pPr>
      <w:widowControl w:val="0"/>
      <w:shd w:val="clear" w:color="auto" w:fill="FFFFFF"/>
      <w:spacing w:after="300" w:line="317" w:lineRule="exact"/>
    </w:pPr>
    <w:rPr>
      <w:sz w:val="28"/>
      <w:szCs w:val="28"/>
    </w:rPr>
  </w:style>
  <w:style w:type="character" w:styleId="a7">
    <w:name w:val="Hyperlink"/>
    <w:basedOn w:val="a0"/>
    <w:uiPriority w:val="99"/>
    <w:unhideWhenUsed/>
    <w:rsid w:val="007A193A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7A1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6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gexpor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786</dc:creator>
  <cp:keywords/>
  <dc:description/>
  <cp:lastModifiedBy>786</cp:lastModifiedBy>
  <cp:revision>16</cp:revision>
  <cp:lastPrinted>2021-11-23T08:55:00Z</cp:lastPrinted>
  <dcterms:created xsi:type="dcterms:W3CDTF">2020-02-26T16:13:00Z</dcterms:created>
  <dcterms:modified xsi:type="dcterms:W3CDTF">2023-09-20T09:12:00Z</dcterms:modified>
</cp:coreProperties>
</file>